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50" w:type="dxa"/>
        <w:tblCellSpacing w:w="0" w:type="dxa"/>
        <w:shd w:val="clear" w:color="auto" w:fill="FFFFFF"/>
        <w:tblCellMar>
          <w:left w:w="0" w:type="dxa"/>
          <w:right w:w="0" w:type="dxa"/>
        </w:tblCellMar>
        <w:tblLook w:val="04A0"/>
      </w:tblPr>
      <w:tblGrid>
        <w:gridCol w:w="9750"/>
      </w:tblGrid>
      <w:tr w:rsidR="008E6FB2" w:rsidRPr="008E6FB2" w:rsidTr="008E6FB2">
        <w:trPr>
          <w:tblCellSpacing w:w="0" w:type="dxa"/>
        </w:trPr>
        <w:tc>
          <w:tcPr>
            <w:tcW w:w="0" w:type="auto"/>
            <w:shd w:val="clear" w:color="auto" w:fill="FFFFFF"/>
            <w:hideMark/>
          </w:tcPr>
          <w:p w:rsidR="008E6FB2" w:rsidRPr="008E6FB2" w:rsidRDefault="008E6FB2" w:rsidP="008E6FB2">
            <w:pPr>
              <w:spacing w:before="100" w:beforeAutospacing="1" w:after="100" w:afterAutospacing="1"/>
              <w:rPr>
                <w:rFonts w:ascii="Times New Roman" w:eastAsia="Times New Roman" w:hAnsi="Times New Roman" w:cs="Times New Roman"/>
                <w:sz w:val="24"/>
                <w:szCs w:val="24"/>
              </w:rPr>
            </w:pPr>
            <w:r w:rsidRPr="008E6FB2">
              <w:rPr>
                <w:rFonts w:ascii="Times New Roman" w:eastAsia="Times New Roman" w:hAnsi="Times New Roman" w:cs="Times New Roman"/>
                <w:b/>
                <w:bCs/>
                <w:sz w:val="24"/>
                <w:szCs w:val="24"/>
              </w:rPr>
              <w:t>Hello Guest</w:t>
            </w:r>
            <w:r w:rsidRPr="008E6FB2">
              <w:rPr>
                <w:rFonts w:ascii="Times New Roman" w:eastAsia="Times New Roman" w:hAnsi="Times New Roman" w:cs="Times New Roman"/>
                <w:sz w:val="24"/>
                <w:szCs w:val="24"/>
              </w:rPr>
              <w:t>,</w:t>
            </w:r>
            <w:r w:rsidRPr="008E6FB2">
              <w:rPr>
                <w:rFonts w:ascii="Times New Roman" w:eastAsia="Times New Roman" w:hAnsi="Times New Roman" w:cs="Times New Roman"/>
                <w:sz w:val="24"/>
                <w:szCs w:val="24"/>
              </w:rPr>
              <w:br/>
              <w:t>Thank you for your order with Harbor Freight Tools. Once your package ships, we will send an email with the information to track your order. You can always check the status of your online order by visiting our</w:t>
            </w:r>
            <w:hyperlink r:id="rId4" w:tgtFrame="_blank" w:history="1">
              <w:r w:rsidRPr="008E6FB2">
                <w:rPr>
                  <w:rFonts w:ascii="Times New Roman" w:eastAsia="Times New Roman" w:hAnsi="Times New Roman" w:cs="Times New Roman"/>
                  <w:color w:val="00008B"/>
                  <w:sz w:val="24"/>
                  <w:szCs w:val="24"/>
                  <w:u w:val="single"/>
                </w:rPr>
                <w:t>Order Tracking</w:t>
              </w:r>
            </w:hyperlink>
            <w:r w:rsidRPr="008E6FB2">
              <w:rPr>
                <w:rFonts w:ascii="Times New Roman" w:eastAsia="Times New Roman" w:hAnsi="Times New Roman" w:cs="Times New Roman"/>
                <w:sz w:val="24"/>
                <w:szCs w:val="24"/>
              </w:rPr>
              <w:t> page. If you have any questions please contact us at </w:t>
            </w:r>
            <w:hyperlink r:id="rId5" w:tgtFrame="_blank" w:history="1">
              <w:r w:rsidRPr="008E6FB2">
                <w:rPr>
                  <w:rFonts w:ascii="Times New Roman" w:eastAsia="Times New Roman" w:hAnsi="Times New Roman" w:cs="Times New Roman"/>
                  <w:color w:val="00008B"/>
                  <w:sz w:val="24"/>
                  <w:szCs w:val="24"/>
                  <w:u w:val="single"/>
                </w:rPr>
                <w:t>cs@harborfreight.com</w:t>
              </w:r>
            </w:hyperlink>
            <w:r w:rsidRPr="008E6FB2">
              <w:rPr>
                <w:rFonts w:ascii="Times New Roman" w:eastAsia="Times New Roman" w:hAnsi="Times New Roman" w:cs="Times New Roman"/>
                <w:sz w:val="24"/>
                <w:szCs w:val="24"/>
              </w:rPr>
              <w:t> or call</w:t>
            </w:r>
            <w:hyperlink r:id="rId6" w:history="1">
              <w:r w:rsidRPr="008E6FB2">
                <w:rPr>
                  <w:rFonts w:ascii="Times New Roman" w:eastAsia="Times New Roman" w:hAnsi="Times New Roman" w:cs="Times New Roman"/>
                  <w:color w:val="00008B"/>
                  <w:sz w:val="24"/>
                  <w:szCs w:val="24"/>
                </w:rPr>
                <w:t> </w:t>
              </w:r>
              <w:r w:rsidRPr="008E6FB2">
                <w:rPr>
                  <w:rFonts w:ascii="Times New Roman" w:eastAsia="Times New Roman" w:hAnsi="Times New Roman" w:cs="Times New Roman"/>
                  <w:color w:val="00008B"/>
                  <w:sz w:val="24"/>
                  <w:szCs w:val="24"/>
                  <w:u w:val="single"/>
                </w:rPr>
                <w:t>(800) 444-3353</w:t>
              </w:r>
            </w:hyperlink>
            <w:r w:rsidRPr="008E6FB2">
              <w:rPr>
                <w:rFonts w:ascii="Times New Roman" w:eastAsia="Times New Roman" w:hAnsi="Times New Roman" w:cs="Times New Roman"/>
                <w:sz w:val="24"/>
                <w:szCs w:val="24"/>
              </w:rPr>
              <w:t> </w:t>
            </w:r>
            <w:r w:rsidRPr="008E6FB2">
              <w:rPr>
                <w:rFonts w:ascii="Times New Roman" w:eastAsia="Times New Roman" w:hAnsi="Times New Roman" w:cs="Times New Roman"/>
                <w:color w:val="00008B"/>
                <w:sz w:val="24"/>
                <w:szCs w:val="24"/>
              </w:rPr>
              <w:t>Monday</w:t>
            </w:r>
            <w:r w:rsidRPr="008E6FB2">
              <w:rPr>
                <w:rFonts w:ascii="Times New Roman" w:eastAsia="Times New Roman" w:hAnsi="Times New Roman" w:cs="Times New Roman"/>
                <w:sz w:val="24"/>
                <w:szCs w:val="24"/>
              </w:rPr>
              <w:t> - </w:t>
            </w:r>
            <w:r w:rsidRPr="008E6FB2">
              <w:rPr>
                <w:rFonts w:ascii="Times New Roman" w:eastAsia="Times New Roman" w:hAnsi="Times New Roman" w:cs="Times New Roman"/>
                <w:color w:val="00008B"/>
                <w:sz w:val="24"/>
                <w:szCs w:val="24"/>
              </w:rPr>
              <w:t>Friday</w:t>
            </w:r>
            <w:r w:rsidRPr="008E6FB2">
              <w:rPr>
                <w:rFonts w:ascii="Times New Roman" w:eastAsia="Times New Roman" w:hAnsi="Times New Roman" w:cs="Times New Roman"/>
                <w:sz w:val="24"/>
                <w:szCs w:val="24"/>
              </w:rPr>
              <w:t>, 8am – 4:30pm PST.</w:t>
            </w:r>
          </w:p>
          <w:p w:rsidR="008E6FB2" w:rsidRPr="008E6FB2" w:rsidRDefault="008E6FB2" w:rsidP="008E6FB2">
            <w:pPr>
              <w:spacing w:before="100" w:beforeAutospacing="1" w:after="100" w:afterAutospacing="1"/>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To review your order status online, please reference your Order#: 101609414</w:t>
            </w:r>
          </w:p>
          <w:p w:rsidR="008E6FB2" w:rsidRPr="008E6FB2" w:rsidRDefault="008E6FB2" w:rsidP="008E6FB2">
            <w:pPr>
              <w:spacing w:before="100" w:beforeAutospacing="1" w:after="100" w:afterAutospacing="1"/>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If calling Customer service, please reference your Invoice#: 4482489</w:t>
            </w:r>
          </w:p>
          <w:p w:rsidR="008E6FB2" w:rsidRPr="008E6FB2" w:rsidRDefault="008E6FB2" w:rsidP="008E6FB2">
            <w:pPr>
              <w:spacing w:before="100" w:beforeAutospacing="1" w:after="100" w:afterAutospacing="1"/>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Your order confirmation is below. Thank you for your business.</w:t>
            </w:r>
          </w:p>
          <w:p w:rsidR="008E6FB2" w:rsidRPr="008E6FB2" w:rsidRDefault="008E6FB2" w:rsidP="008E6FB2">
            <w:pPr>
              <w:spacing w:before="100" w:beforeAutospacing="1" w:after="100" w:afterAutospacing="1"/>
              <w:outlineLvl w:val="2"/>
              <w:rPr>
                <w:rFonts w:ascii="Times New Roman" w:eastAsia="Times New Roman" w:hAnsi="Times New Roman" w:cs="Times New Roman"/>
                <w:b/>
                <w:bCs/>
                <w:sz w:val="27"/>
                <w:szCs w:val="27"/>
              </w:rPr>
            </w:pPr>
            <w:r w:rsidRPr="008E6FB2">
              <w:rPr>
                <w:rFonts w:ascii="Times New Roman" w:eastAsia="Times New Roman" w:hAnsi="Times New Roman" w:cs="Times New Roman"/>
                <w:b/>
                <w:bCs/>
                <w:sz w:val="27"/>
                <w:szCs w:val="27"/>
              </w:rPr>
              <w:t>Your Order #101609414 </w:t>
            </w:r>
            <w:r w:rsidRPr="008E6FB2">
              <w:rPr>
                <w:rFonts w:ascii="Times New Roman" w:eastAsia="Times New Roman" w:hAnsi="Times New Roman" w:cs="Times New Roman"/>
                <w:b/>
                <w:bCs/>
                <w:sz w:val="24"/>
                <w:szCs w:val="24"/>
              </w:rPr>
              <w:t>(placed on</w:t>
            </w:r>
            <w:r w:rsidRPr="008E6FB2">
              <w:rPr>
                <w:rFonts w:ascii="Times New Roman" w:eastAsia="Times New Roman" w:hAnsi="Times New Roman" w:cs="Times New Roman"/>
                <w:b/>
                <w:bCs/>
                <w:sz w:val="24"/>
              </w:rPr>
              <w:t> </w:t>
            </w:r>
            <w:r w:rsidRPr="008E6FB2">
              <w:rPr>
                <w:rFonts w:ascii="Times New Roman" w:eastAsia="Times New Roman" w:hAnsi="Times New Roman" w:cs="Times New Roman"/>
                <w:b/>
                <w:bCs/>
                <w:color w:val="00008B"/>
                <w:sz w:val="24"/>
              </w:rPr>
              <w:t>April 3, 2012</w:t>
            </w:r>
            <w:r w:rsidRPr="008E6FB2">
              <w:rPr>
                <w:rFonts w:ascii="Times New Roman" w:eastAsia="Times New Roman" w:hAnsi="Times New Roman" w:cs="Times New Roman"/>
                <w:b/>
                <w:bCs/>
                <w:sz w:val="24"/>
                <w:szCs w:val="24"/>
              </w:rPr>
              <w:t>)</w:t>
            </w:r>
          </w:p>
          <w:tbl>
            <w:tblPr>
              <w:tblW w:w="5000" w:type="pct"/>
              <w:tblCellSpacing w:w="0" w:type="dxa"/>
              <w:tblCellMar>
                <w:left w:w="0" w:type="dxa"/>
                <w:right w:w="0" w:type="dxa"/>
              </w:tblCellMar>
              <w:tblLook w:val="04A0"/>
            </w:tblPr>
            <w:tblGrid>
              <w:gridCol w:w="4727"/>
              <w:gridCol w:w="296"/>
              <w:gridCol w:w="4727"/>
            </w:tblGrid>
            <w:tr w:rsidR="008E6FB2" w:rsidRPr="008E6FB2">
              <w:trPr>
                <w:tblHeader/>
                <w:tblCellSpacing w:w="0" w:type="dxa"/>
              </w:trPr>
              <w:tc>
                <w:tcPr>
                  <w:tcW w:w="2400" w:type="pct"/>
                  <w:shd w:val="clear" w:color="auto" w:fill="D9E5EE"/>
                  <w:vAlign w:val="center"/>
                  <w:hideMark/>
                </w:tcPr>
                <w:p w:rsidR="008E6FB2" w:rsidRPr="008E6FB2" w:rsidRDefault="008E6FB2" w:rsidP="008E6FB2">
                  <w:pPr>
                    <w:spacing w:after="0"/>
                    <w:rPr>
                      <w:rFonts w:ascii="Times New Roman" w:eastAsia="Times New Roman" w:hAnsi="Times New Roman" w:cs="Times New Roman"/>
                      <w:b/>
                      <w:bCs/>
                      <w:sz w:val="24"/>
                      <w:szCs w:val="24"/>
                    </w:rPr>
                  </w:pPr>
                  <w:r w:rsidRPr="008E6FB2">
                    <w:rPr>
                      <w:rFonts w:ascii="Times New Roman" w:eastAsia="Times New Roman" w:hAnsi="Times New Roman" w:cs="Times New Roman"/>
                      <w:b/>
                      <w:bCs/>
                      <w:sz w:val="24"/>
                      <w:szCs w:val="24"/>
                    </w:rPr>
                    <w:t>Billing Information:</w:t>
                  </w:r>
                </w:p>
              </w:tc>
              <w:tc>
                <w:tcPr>
                  <w:tcW w:w="150" w:type="pct"/>
                  <w:vAlign w:val="center"/>
                  <w:hideMark/>
                </w:tcPr>
                <w:p w:rsidR="008E6FB2" w:rsidRPr="008E6FB2" w:rsidRDefault="008E6FB2" w:rsidP="008E6FB2">
                  <w:pPr>
                    <w:spacing w:after="0"/>
                    <w:jc w:val="center"/>
                    <w:rPr>
                      <w:rFonts w:ascii="Times New Roman" w:eastAsia="Times New Roman" w:hAnsi="Times New Roman" w:cs="Times New Roman"/>
                      <w:b/>
                      <w:bCs/>
                      <w:sz w:val="24"/>
                      <w:szCs w:val="24"/>
                    </w:rPr>
                  </w:pPr>
                </w:p>
              </w:tc>
              <w:tc>
                <w:tcPr>
                  <w:tcW w:w="2400" w:type="pct"/>
                  <w:shd w:val="clear" w:color="auto" w:fill="D9E5EE"/>
                  <w:vAlign w:val="center"/>
                  <w:hideMark/>
                </w:tcPr>
                <w:p w:rsidR="008E6FB2" w:rsidRPr="008E6FB2" w:rsidRDefault="008E6FB2" w:rsidP="008E6FB2">
                  <w:pPr>
                    <w:spacing w:after="0"/>
                    <w:rPr>
                      <w:rFonts w:ascii="Times New Roman" w:eastAsia="Times New Roman" w:hAnsi="Times New Roman" w:cs="Times New Roman"/>
                      <w:b/>
                      <w:bCs/>
                      <w:sz w:val="24"/>
                      <w:szCs w:val="24"/>
                    </w:rPr>
                  </w:pPr>
                  <w:r w:rsidRPr="008E6FB2">
                    <w:rPr>
                      <w:rFonts w:ascii="Times New Roman" w:eastAsia="Times New Roman" w:hAnsi="Times New Roman" w:cs="Times New Roman"/>
                      <w:b/>
                      <w:bCs/>
                      <w:sz w:val="24"/>
                      <w:szCs w:val="24"/>
                    </w:rPr>
                    <w:t>Payment Method:</w:t>
                  </w:r>
                </w:p>
              </w:tc>
            </w:tr>
            <w:tr w:rsidR="008E6FB2" w:rsidRPr="008E6FB2">
              <w:trPr>
                <w:tblCellSpacing w:w="0" w:type="dxa"/>
              </w:trPr>
              <w:tc>
                <w:tcPr>
                  <w:tcW w:w="0" w:type="auto"/>
                  <w:hideMark/>
                </w:tcPr>
                <w:p w:rsidR="008E6FB2" w:rsidRPr="008E6FB2" w:rsidRDefault="008E6FB2" w:rsidP="008E6FB2">
                  <w:pPr>
                    <w:spacing w:after="0"/>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Chad Kecy</w:t>
                  </w:r>
                  <w:r w:rsidRPr="008E6FB2">
                    <w:rPr>
                      <w:rFonts w:ascii="Times New Roman" w:eastAsia="Times New Roman" w:hAnsi="Times New Roman" w:cs="Times New Roman"/>
                      <w:sz w:val="24"/>
                      <w:szCs w:val="24"/>
                    </w:rPr>
                    <w:br/>
                    <w:t>MBARI</w:t>
                  </w:r>
                  <w:r w:rsidRPr="008E6FB2">
                    <w:rPr>
                      <w:rFonts w:ascii="Times New Roman" w:eastAsia="Times New Roman" w:hAnsi="Times New Roman" w:cs="Times New Roman"/>
                      <w:sz w:val="24"/>
                      <w:szCs w:val="24"/>
                    </w:rPr>
                    <w:br/>
                    <w:t>7700 Sandholdt Road</w:t>
                  </w:r>
                  <w:r w:rsidRPr="008E6FB2">
                    <w:rPr>
                      <w:rFonts w:ascii="Times New Roman" w:eastAsia="Times New Roman" w:hAnsi="Times New Roman" w:cs="Times New Roman"/>
                      <w:sz w:val="24"/>
                      <w:szCs w:val="24"/>
                    </w:rPr>
                    <w:br/>
                    <w:t>Moss Landing, California, 95039</w:t>
                  </w:r>
                  <w:r w:rsidRPr="008E6FB2">
                    <w:rPr>
                      <w:rFonts w:ascii="Times New Roman" w:eastAsia="Times New Roman" w:hAnsi="Times New Roman" w:cs="Times New Roman"/>
                      <w:sz w:val="24"/>
                      <w:szCs w:val="24"/>
                    </w:rPr>
                    <w:br/>
                    <w:t>United States</w:t>
                  </w:r>
                  <w:r w:rsidRPr="008E6FB2">
                    <w:rPr>
                      <w:rFonts w:ascii="Times New Roman" w:eastAsia="Times New Roman" w:hAnsi="Times New Roman" w:cs="Times New Roman"/>
                      <w:sz w:val="24"/>
                      <w:szCs w:val="24"/>
                    </w:rPr>
                    <w:br/>
                    <w:t>T: </w:t>
                  </w:r>
                  <w:hyperlink r:id="rId7" w:history="1">
                    <w:r w:rsidRPr="008E6FB2">
                      <w:rPr>
                        <w:rFonts w:ascii="Times New Roman" w:eastAsia="Times New Roman" w:hAnsi="Times New Roman" w:cs="Times New Roman"/>
                        <w:color w:val="00008B"/>
                        <w:sz w:val="24"/>
                        <w:szCs w:val="24"/>
                        <w:u w:val="single"/>
                      </w:rPr>
                      <w:t>8317752039</w:t>
                    </w:r>
                  </w:hyperlink>
                </w:p>
              </w:tc>
              <w:tc>
                <w:tcPr>
                  <w:tcW w:w="0" w:type="auto"/>
                  <w:vAlign w:val="center"/>
                  <w:hideMark/>
                </w:tcPr>
                <w:p w:rsidR="008E6FB2" w:rsidRPr="008E6FB2" w:rsidRDefault="008E6FB2" w:rsidP="008E6FB2">
                  <w:pPr>
                    <w:spacing w:after="0"/>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 </w:t>
                  </w:r>
                </w:p>
              </w:tc>
              <w:tc>
                <w:tcPr>
                  <w:tcW w:w="0" w:type="auto"/>
                  <w:hideMark/>
                </w:tcPr>
                <w:p w:rsidR="008E6FB2" w:rsidRPr="008E6FB2" w:rsidRDefault="008E6FB2" w:rsidP="008E6FB2">
                  <w:pPr>
                    <w:spacing w:after="240"/>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Name on the Card: Chad D Kecy</w:t>
                  </w:r>
                  <w:r w:rsidRPr="008E6FB2">
                    <w:rPr>
                      <w:rFonts w:ascii="Times New Roman" w:eastAsia="Times New Roman" w:hAnsi="Times New Roman" w:cs="Times New Roman"/>
                      <w:sz w:val="24"/>
                      <w:szCs w:val="24"/>
                    </w:rPr>
                    <w:br/>
                    <w:t>Card Number: xxxx-2252</w:t>
                  </w:r>
                  <w:r w:rsidRPr="008E6FB2">
                    <w:rPr>
                      <w:rFonts w:ascii="Times New Roman" w:eastAsia="Times New Roman" w:hAnsi="Times New Roman" w:cs="Times New Roman"/>
                      <w:sz w:val="24"/>
                      <w:szCs w:val="24"/>
                    </w:rPr>
                    <w:br/>
                    <w:t>Expiration Date: 5/2015</w:t>
                  </w:r>
                </w:p>
              </w:tc>
            </w:tr>
          </w:tbl>
          <w:p w:rsidR="008E6FB2" w:rsidRPr="008E6FB2" w:rsidRDefault="008E6FB2" w:rsidP="008E6FB2">
            <w:pPr>
              <w:spacing w:after="0"/>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tblPr>
            <w:tblGrid>
              <w:gridCol w:w="4727"/>
              <w:gridCol w:w="296"/>
              <w:gridCol w:w="4727"/>
            </w:tblGrid>
            <w:tr w:rsidR="008E6FB2" w:rsidRPr="008E6FB2">
              <w:trPr>
                <w:tblHeader/>
                <w:tblCellSpacing w:w="0" w:type="dxa"/>
              </w:trPr>
              <w:tc>
                <w:tcPr>
                  <w:tcW w:w="2400" w:type="pct"/>
                  <w:shd w:val="clear" w:color="auto" w:fill="D9E5EE"/>
                  <w:vAlign w:val="center"/>
                  <w:hideMark/>
                </w:tcPr>
                <w:p w:rsidR="008E6FB2" w:rsidRPr="008E6FB2" w:rsidRDefault="008E6FB2" w:rsidP="008E6FB2">
                  <w:pPr>
                    <w:spacing w:after="0"/>
                    <w:rPr>
                      <w:rFonts w:ascii="Times New Roman" w:eastAsia="Times New Roman" w:hAnsi="Times New Roman" w:cs="Times New Roman"/>
                      <w:b/>
                      <w:bCs/>
                      <w:sz w:val="24"/>
                      <w:szCs w:val="24"/>
                    </w:rPr>
                  </w:pPr>
                  <w:r w:rsidRPr="008E6FB2">
                    <w:rPr>
                      <w:rFonts w:ascii="Times New Roman" w:eastAsia="Times New Roman" w:hAnsi="Times New Roman" w:cs="Times New Roman"/>
                      <w:b/>
                      <w:bCs/>
                      <w:sz w:val="24"/>
                      <w:szCs w:val="24"/>
                    </w:rPr>
                    <w:t>Shipping Information:</w:t>
                  </w:r>
                </w:p>
              </w:tc>
              <w:tc>
                <w:tcPr>
                  <w:tcW w:w="150" w:type="pct"/>
                  <w:vAlign w:val="center"/>
                  <w:hideMark/>
                </w:tcPr>
                <w:p w:rsidR="008E6FB2" w:rsidRPr="008E6FB2" w:rsidRDefault="008E6FB2" w:rsidP="008E6FB2">
                  <w:pPr>
                    <w:spacing w:after="0"/>
                    <w:jc w:val="center"/>
                    <w:rPr>
                      <w:rFonts w:ascii="Times New Roman" w:eastAsia="Times New Roman" w:hAnsi="Times New Roman" w:cs="Times New Roman"/>
                      <w:b/>
                      <w:bCs/>
                      <w:sz w:val="24"/>
                      <w:szCs w:val="24"/>
                    </w:rPr>
                  </w:pPr>
                </w:p>
              </w:tc>
              <w:tc>
                <w:tcPr>
                  <w:tcW w:w="2400" w:type="pct"/>
                  <w:shd w:val="clear" w:color="auto" w:fill="D9E5EE"/>
                  <w:vAlign w:val="center"/>
                  <w:hideMark/>
                </w:tcPr>
                <w:p w:rsidR="008E6FB2" w:rsidRPr="008E6FB2" w:rsidRDefault="008E6FB2" w:rsidP="008E6FB2">
                  <w:pPr>
                    <w:spacing w:after="0"/>
                    <w:rPr>
                      <w:rFonts w:ascii="Times New Roman" w:eastAsia="Times New Roman" w:hAnsi="Times New Roman" w:cs="Times New Roman"/>
                      <w:b/>
                      <w:bCs/>
                      <w:sz w:val="24"/>
                      <w:szCs w:val="24"/>
                    </w:rPr>
                  </w:pPr>
                  <w:r w:rsidRPr="008E6FB2">
                    <w:rPr>
                      <w:rFonts w:ascii="Times New Roman" w:eastAsia="Times New Roman" w:hAnsi="Times New Roman" w:cs="Times New Roman"/>
                      <w:b/>
                      <w:bCs/>
                      <w:sz w:val="24"/>
                      <w:szCs w:val="24"/>
                    </w:rPr>
                    <w:t>Shipping Method:</w:t>
                  </w:r>
                </w:p>
              </w:tc>
            </w:tr>
            <w:tr w:rsidR="008E6FB2" w:rsidRPr="008E6FB2">
              <w:trPr>
                <w:tblCellSpacing w:w="0" w:type="dxa"/>
              </w:trPr>
              <w:tc>
                <w:tcPr>
                  <w:tcW w:w="0" w:type="auto"/>
                  <w:hideMark/>
                </w:tcPr>
                <w:p w:rsidR="008E6FB2" w:rsidRPr="008E6FB2" w:rsidRDefault="008E6FB2" w:rsidP="008E6FB2">
                  <w:pPr>
                    <w:spacing w:after="0"/>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Chad Kecy</w:t>
                  </w:r>
                  <w:r w:rsidRPr="008E6FB2">
                    <w:rPr>
                      <w:rFonts w:ascii="Times New Roman" w:eastAsia="Times New Roman" w:hAnsi="Times New Roman" w:cs="Times New Roman"/>
                      <w:sz w:val="24"/>
                      <w:szCs w:val="24"/>
                    </w:rPr>
                    <w:br/>
                    <w:t>MBARI</w:t>
                  </w:r>
                  <w:r w:rsidRPr="008E6FB2">
                    <w:rPr>
                      <w:rFonts w:ascii="Times New Roman" w:eastAsia="Times New Roman" w:hAnsi="Times New Roman" w:cs="Times New Roman"/>
                      <w:sz w:val="24"/>
                      <w:szCs w:val="24"/>
                    </w:rPr>
                    <w:br/>
                    <w:t>7700 Sandholdt Road</w:t>
                  </w:r>
                  <w:r w:rsidRPr="008E6FB2">
                    <w:rPr>
                      <w:rFonts w:ascii="Times New Roman" w:eastAsia="Times New Roman" w:hAnsi="Times New Roman" w:cs="Times New Roman"/>
                      <w:sz w:val="24"/>
                      <w:szCs w:val="24"/>
                    </w:rPr>
                    <w:br/>
                    <w:t>Moss Landing, California, 95039</w:t>
                  </w:r>
                  <w:r w:rsidRPr="008E6FB2">
                    <w:rPr>
                      <w:rFonts w:ascii="Times New Roman" w:eastAsia="Times New Roman" w:hAnsi="Times New Roman" w:cs="Times New Roman"/>
                      <w:sz w:val="24"/>
                      <w:szCs w:val="24"/>
                    </w:rPr>
                    <w:br/>
                    <w:t>United States</w:t>
                  </w:r>
                  <w:r w:rsidRPr="008E6FB2">
                    <w:rPr>
                      <w:rFonts w:ascii="Times New Roman" w:eastAsia="Times New Roman" w:hAnsi="Times New Roman" w:cs="Times New Roman"/>
                      <w:sz w:val="24"/>
                      <w:szCs w:val="24"/>
                    </w:rPr>
                    <w:br/>
                    <w:t>T: </w:t>
                  </w:r>
                  <w:hyperlink r:id="rId8" w:history="1">
                    <w:r w:rsidRPr="008E6FB2">
                      <w:rPr>
                        <w:rFonts w:ascii="Times New Roman" w:eastAsia="Times New Roman" w:hAnsi="Times New Roman" w:cs="Times New Roman"/>
                        <w:color w:val="00008B"/>
                        <w:sz w:val="24"/>
                        <w:szCs w:val="24"/>
                        <w:u w:val="single"/>
                      </w:rPr>
                      <w:t>8317752039</w:t>
                    </w:r>
                  </w:hyperlink>
                  <w:r w:rsidRPr="008E6FB2">
                    <w:rPr>
                      <w:rFonts w:ascii="Times New Roman" w:eastAsia="Times New Roman" w:hAnsi="Times New Roman" w:cs="Times New Roman"/>
                      <w:sz w:val="24"/>
                      <w:szCs w:val="24"/>
                    </w:rPr>
                    <w:t>  </w:t>
                  </w:r>
                </w:p>
              </w:tc>
              <w:tc>
                <w:tcPr>
                  <w:tcW w:w="0" w:type="auto"/>
                  <w:vAlign w:val="center"/>
                  <w:hideMark/>
                </w:tcPr>
                <w:p w:rsidR="008E6FB2" w:rsidRPr="008E6FB2" w:rsidRDefault="008E6FB2" w:rsidP="008E6FB2">
                  <w:pPr>
                    <w:spacing w:after="0"/>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 </w:t>
                  </w:r>
                </w:p>
              </w:tc>
              <w:tc>
                <w:tcPr>
                  <w:tcW w:w="0" w:type="auto"/>
                  <w:hideMark/>
                </w:tcPr>
                <w:p w:rsidR="008E6FB2" w:rsidRPr="008E6FB2" w:rsidRDefault="008E6FB2" w:rsidP="008E6FB2">
                  <w:pPr>
                    <w:spacing w:after="0"/>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Second Day  </w:t>
                  </w:r>
                </w:p>
              </w:tc>
            </w:tr>
          </w:tbl>
          <w:p w:rsidR="008E6FB2" w:rsidRPr="008E6FB2" w:rsidRDefault="008E6FB2" w:rsidP="008E6FB2">
            <w:pPr>
              <w:spacing w:after="0"/>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tblPr>
            <w:tblGrid>
              <w:gridCol w:w="6440"/>
              <w:gridCol w:w="1071"/>
              <w:gridCol w:w="691"/>
              <w:gridCol w:w="1548"/>
            </w:tblGrid>
            <w:tr w:rsidR="008E6FB2" w:rsidRPr="008E6FB2">
              <w:trPr>
                <w:tblHeader/>
                <w:tblCellSpacing w:w="0" w:type="dxa"/>
              </w:trPr>
              <w:tc>
                <w:tcPr>
                  <w:tcW w:w="0" w:type="auto"/>
                  <w:shd w:val="clear" w:color="auto" w:fill="D9E5EE"/>
                  <w:vAlign w:val="center"/>
                  <w:hideMark/>
                </w:tcPr>
                <w:p w:rsidR="008E6FB2" w:rsidRPr="008E6FB2" w:rsidRDefault="008E6FB2" w:rsidP="008E6FB2">
                  <w:pPr>
                    <w:spacing w:after="0"/>
                    <w:rPr>
                      <w:rFonts w:ascii="Times New Roman" w:eastAsia="Times New Roman" w:hAnsi="Times New Roman" w:cs="Times New Roman"/>
                      <w:b/>
                      <w:bCs/>
                      <w:sz w:val="24"/>
                      <w:szCs w:val="24"/>
                    </w:rPr>
                  </w:pPr>
                  <w:r w:rsidRPr="008E6FB2">
                    <w:rPr>
                      <w:rFonts w:ascii="Times New Roman" w:eastAsia="Times New Roman" w:hAnsi="Times New Roman" w:cs="Times New Roman"/>
                      <w:b/>
                      <w:bCs/>
                      <w:sz w:val="24"/>
                      <w:szCs w:val="24"/>
                    </w:rPr>
                    <w:t>Item</w:t>
                  </w:r>
                </w:p>
              </w:tc>
              <w:tc>
                <w:tcPr>
                  <w:tcW w:w="0" w:type="auto"/>
                  <w:shd w:val="clear" w:color="auto" w:fill="D9E5EE"/>
                  <w:vAlign w:val="center"/>
                  <w:hideMark/>
                </w:tcPr>
                <w:p w:rsidR="008E6FB2" w:rsidRPr="008E6FB2" w:rsidRDefault="008E6FB2" w:rsidP="008E6FB2">
                  <w:pPr>
                    <w:spacing w:after="0"/>
                    <w:rPr>
                      <w:rFonts w:ascii="Times New Roman" w:eastAsia="Times New Roman" w:hAnsi="Times New Roman" w:cs="Times New Roman"/>
                      <w:b/>
                      <w:bCs/>
                      <w:sz w:val="24"/>
                      <w:szCs w:val="24"/>
                    </w:rPr>
                  </w:pPr>
                  <w:r w:rsidRPr="008E6FB2">
                    <w:rPr>
                      <w:rFonts w:ascii="Times New Roman" w:eastAsia="Times New Roman" w:hAnsi="Times New Roman" w:cs="Times New Roman"/>
                      <w:b/>
                      <w:bCs/>
                      <w:sz w:val="24"/>
                      <w:szCs w:val="24"/>
                    </w:rPr>
                    <w:t>Sku</w:t>
                  </w:r>
                </w:p>
              </w:tc>
              <w:tc>
                <w:tcPr>
                  <w:tcW w:w="0" w:type="auto"/>
                  <w:shd w:val="clear" w:color="auto" w:fill="D9E5EE"/>
                  <w:vAlign w:val="center"/>
                  <w:hideMark/>
                </w:tcPr>
                <w:p w:rsidR="008E6FB2" w:rsidRPr="008E6FB2" w:rsidRDefault="008E6FB2" w:rsidP="008E6FB2">
                  <w:pPr>
                    <w:spacing w:after="0"/>
                    <w:jc w:val="center"/>
                    <w:rPr>
                      <w:rFonts w:ascii="Times New Roman" w:eastAsia="Times New Roman" w:hAnsi="Times New Roman" w:cs="Times New Roman"/>
                      <w:b/>
                      <w:bCs/>
                      <w:sz w:val="24"/>
                      <w:szCs w:val="24"/>
                    </w:rPr>
                  </w:pPr>
                  <w:r w:rsidRPr="008E6FB2">
                    <w:rPr>
                      <w:rFonts w:ascii="Times New Roman" w:eastAsia="Times New Roman" w:hAnsi="Times New Roman" w:cs="Times New Roman"/>
                      <w:b/>
                      <w:bCs/>
                      <w:sz w:val="24"/>
                      <w:szCs w:val="24"/>
                    </w:rPr>
                    <w:t>Qty</w:t>
                  </w:r>
                </w:p>
              </w:tc>
              <w:tc>
                <w:tcPr>
                  <w:tcW w:w="0" w:type="auto"/>
                  <w:shd w:val="clear" w:color="auto" w:fill="D9E5EE"/>
                  <w:vAlign w:val="center"/>
                  <w:hideMark/>
                </w:tcPr>
                <w:p w:rsidR="008E6FB2" w:rsidRPr="008E6FB2" w:rsidRDefault="008E6FB2" w:rsidP="008E6FB2">
                  <w:pPr>
                    <w:spacing w:after="0"/>
                    <w:jc w:val="right"/>
                    <w:rPr>
                      <w:rFonts w:ascii="Times New Roman" w:eastAsia="Times New Roman" w:hAnsi="Times New Roman" w:cs="Times New Roman"/>
                      <w:b/>
                      <w:bCs/>
                      <w:sz w:val="24"/>
                      <w:szCs w:val="24"/>
                    </w:rPr>
                  </w:pPr>
                  <w:r w:rsidRPr="008E6FB2">
                    <w:rPr>
                      <w:rFonts w:ascii="Times New Roman" w:eastAsia="Times New Roman" w:hAnsi="Times New Roman" w:cs="Times New Roman"/>
                      <w:b/>
                      <w:bCs/>
                      <w:sz w:val="24"/>
                      <w:szCs w:val="24"/>
                    </w:rPr>
                    <w:t>Subtotal</w:t>
                  </w:r>
                </w:p>
              </w:tc>
            </w:tr>
            <w:tr w:rsidR="008E6FB2" w:rsidRPr="008E6FB2">
              <w:trPr>
                <w:tblCellSpacing w:w="0" w:type="dxa"/>
              </w:trPr>
              <w:tc>
                <w:tcPr>
                  <w:tcW w:w="0" w:type="auto"/>
                  <w:hideMark/>
                </w:tcPr>
                <w:p w:rsidR="008E6FB2" w:rsidRPr="008E6FB2" w:rsidRDefault="008E6FB2" w:rsidP="008E6FB2">
                  <w:pPr>
                    <w:spacing w:after="0"/>
                    <w:rPr>
                      <w:rFonts w:ascii="Times New Roman" w:eastAsia="Times New Roman" w:hAnsi="Times New Roman" w:cs="Times New Roman"/>
                      <w:sz w:val="24"/>
                      <w:szCs w:val="24"/>
                    </w:rPr>
                  </w:pPr>
                  <w:r w:rsidRPr="008E6FB2">
                    <w:rPr>
                      <w:rFonts w:ascii="Times New Roman" w:eastAsia="Times New Roman" w:hAnsi="Times New Roman" w:cs="Times New Roman"/>
                      <w:b/>
                      <w:bCs/>
                      <w:sz w:val="24"/>
                      <w:szCs w:val="24"/>
                    </w:rPr>
                    <w:t>20 Bin Portable Parts Storage Case</w:t>
                  </w:r>
                </w:p>
              </w:tc>
              <w:tc>
                <w:tcPr>
                  <w:tcW w:w="0" w:type="auto"/>
                  <w:hideMark/>
                </w:tcPr>
                <w:p w:rsidR="008E6FB2" w:rsidRPr="008E6FB2" w:rsidRDefault="008E6FB2" w:rsidP="008E6FB2">
                  <w:pPr>
                    <w:spacing w:after="0"/>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93928</w:t>
                  </w:r>
                </w:p>
              </w:tc>
              <w:tc>
                <w:tcPr>
                  <w:tcW w:w="0" w:type="auto"/>
                  <w:hideMark/>
                </w:tcPr>
                <w:p w:rsidR="008E6FB2" w:rsidRPr="008E6FB2" w:rsidRDefault="008E6FB2" w:rsidP="008E6FB2">
                  <w:pPr>
                    <w:spacing w:after="0"/>
                    <w:jc w:val="center"/>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2</w:t>
                  </w:r>
                </w:p>
              </w:tc>
              <w:tc>
                <w:tcPr>
                  <w:tcW w:w="0" w:type="auto"/>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$15.98</w:t>
                  </w:r>
                </w:p>
              </w:tc>
            </w:tr>
          </w:tbl>
          <w:p w:rsidR="008E6FB2" w:rsidRPr="008E6FB2" w:rsidRDefault="008E6FB2" w:rsidP="008E6FB2">
            <w:pPr>
              <w:spacing w:after="0"/>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142"/>
              <w:gridCol w:w="735"/>
            </w:tblGrid>
            <w:tr w:rsidR="008E6FB2" w:rsidRPr="008E6FB2">
              <w:trPr>
                <w:tblCellSpacing w:w="15" w:type="dxa"/>
              </w:trPr>
              <w:tc>
                <w:tcPr>
                  <w:tcW w:w="0" w:type="auto"/>
                  <w:vAlign w:val="center"/>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Subtotal</w:t>
                  </w:r>
                </w:p>
              </w:tc>
              <w:tc>
                <w:tcPr>
                  <w:tcW w:w="0" w:type="auto"/>
                  <w:vAlign w:val="center"/>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$15.98</w:t>
                  </w:r>
                </w:p>
              </w:tc>
            </w:tr>
            <w:tr w:rsidR="008E6FB2" w:rsidRPr="008E6FB2">
              <w:trPr>
                <w:tblCellSpacing w:w="15" w:type="dxa"/>
              </w:trPr>
              <w:tc>
                <w:tcPr>
                  <w:tcW w:w="0" w:type="auto"/>
                  <w:vAlign w:val="center"/>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Shipping &amp; Handling</w:t>
                  </w:r>
                </w:p>
              </w:tc>
              <w:tc>
                <w:tcPr>
                  <w:tcW w:w="0" w:type="auto"/>
                  <w:vAlign w:val="center"/>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$11.20</w:t>
                  </w:r>
                </w:p>
              </w:tc>
            </w:tr>
            <w:tr w:rsidR="008E6FB2" w:rsidRPr="008E6FB2">
              <w:trPr>
                <w:tblCellSpacing w:w="15" w:type="dxa"/>
              </w:trPr>
              <w:tc>
                <w:tcPr>
                  <w:tcW w:w="0" w:type="auto"/>
                  <w:vAlign w:val="center"/>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Tax</w:t>
                  </w:r>
                </w:p>
              </w:tc>
              <w:tc>
                <w:tcPr>
                  <w:tcW w:w="0" w:type="auto"/>
                  <w:vAlign w:val="center"/>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sz w:val="24"/>
                      <w:szCs w:val="24"/>
                    </w:rPr>
                    <w:t>$1.16</w:t>
                  </w:r>
                </w:p>
              </w:tc>
            </w:tr>
            <w:tr w:rsidR="008E6FB2" w:rsidRPr="008E6FB2">
              <w:trPr>
                <w:tblCellSpacing w:w="15" w:type="dxa"/>
              </w:trPr>
              <w:tc>
                <w:tcPr>
                  <w:tcW w:w="0" w:type="auto"/>
                  <w:vAlign w:val="center"/>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b/>
                      <w:bCs/>
                      <w:sz w:val="24"/>
                      <w:szCs w:val="24"/>
                    </w:rPr>
                    <w:t>Grand Total</w:t>
                  </w:r>
                </w:p>
              </w:tc>
              <w:tc>
                <w:tcPr>
                  <w:tcW w:w="0" w:type="auto"/>
                  <w:vAlign w:val="center"/>
                  <w:hideMark/>
                </w:tcPr>
                <w:p w:rsidR="008E6FB2" w:rsidRPr="008E6FB2" w:rsidRDefault="008E6FB2" w:rsidP="008E6FB2">
                  <w:pPr>
                    <w:spacing w:after="0"/>
                    <w:jc w:val="right"/>
                    <w:rPr>
                      <w:rFonts w:ascii="Times New Roman" w:eastAsia="Times New Roman" w:hAnsi="Times New Roman" w:cs="Times New Roman"/>
                      <w:sz w:val="24"/>
                      <w:szCs w:val="24"/>
                    </w:rPr>
                  </w:pPr>
                  <w:r w:rsidRPr="008E6FB2">
                    <w:rPr>
                      <w:rFonts w:ascii="Times New Roman" w:eastAsia="Times New Roman" w:hAnsi="Times New Roman" w:cs="Times New Roman"/>
                      <w:b/>
                      <w:bCs/>
                      <w:sz w:val="24"/>
                      <w:szCs w:val="24"/>
                    </w:rPr>
                    <w:t>$28.34</w:t>
                  </w:r>
                </w:p>
              </w:tc>
            </w:tr>
          </w:tbl>
          <w:p w:rsidR="008E6FB2" w:rsidRPr="008E6FB2" w:rsidRDefault="008E6FB2" w:rsidP="008E6FB2">
            <w:pPr>
              <w:spacing w:after="0"/>
              <w:rPr>
                <w:rFonts w:ascii="Times New Roman" w:eastAsia="Times New Roman" w:hAnsi="Times New Roman" w:cs="Times New Roman"/>
                <w:sz w:val="24"/>
                <w:szCs w:val="24"/>
              </w:rPr>
            </w:pPr>
          </w:p>
        </w:tc>
      </w:tr>
    </w:tbl>
    <w:p w:rsidR="008E6FB2" w:rsidRPr="008E6FB2" w:rsidRDefault="008E6FB2" w:rsidP="008E6FB2">
      <w:pPr>
        <w:spacing w:after="0"/>
        <w:rPr>
          <w:rFonts w:ascii="Times New Roman" w:eastAsia="Times New Roman" w:hAnsi="Times New Roman" w:cs="Times New Roman"/>
          <w:sz w:val="24"/>
          <w:szCs w:val="24"/>
        </w:rPr>
      </w:pPr>
      <w:r w:rsidRPr="008E6FB2">
        <w:rPr>
          <w:rFonts w:ascii="Times New Roman" w:eastAsia="Times New Roman" w:hAnsi="Times New Roman" w:cs="Times New Roman"/>
          <w:color w:val="000000"/>
          <w:sz w:val="27"/>
          <w:szCs w:val="27"/>
        </w:rPr>
        <w:br/>
      </w:r>
    </w:p>
    <w:p w:rsidR="008E6FB2" w:rsidRPr="008E6FB2" w:rsidRDefault="008E6FB2" w:rsidP="008E6FB2">
      <w:pPr>
        <w:shd w:val="clear" w:color="auto" w:fill="FFFFFF"/>
        <w:spacing w:before="100" w:beforeAutospacing="1" w:after="100" w:afterAutospacing="1"/>
        <w:rPr>
          <w:rFonts w:ascii="Times New Roman" w:eastAsia="Times New Roman" w:hAnsi="Times New Roman" w:cs="Times New Roman"/>
          <w:color w:val="000000"/>
          <w:sz w:val="27"/>
          <w:szCs w:val="27"/>
        </w:rPr>
      </w:pPr>
      <w:r w:rsidRPr="008E6FB2">
        <w:rPr>
          <w:rFonts w:ascii="Times New Roman" w:eastAsia="Times New Roman" w:hAnsi="Times New Roman" w:cs="Times New Roman"/>
          <w:color w:val="000000"/>
          <w:sz w:val="27"/>
          <w:szCs w:val="27"/>
        </w:rPr>
        <w:t>Thank you,</w:t>
      </w:r>
      <w:r w:rsidRPr="008E6FB2">
        <w:rPr>
          <w:rFonts w:ascii="Times New Roman" w:eastAsia="Times New Roman" w:hAnsi="Times New Roman" w:cs="Times New Roman"/>
          <w:color w:val="000000"/>
          <w:sz w:val="27"/>
          <w:szCs w:val="27"/>
        </w:rPr>
        <w:br/>
      </w:r>
      <w:r w:rsidRPr="008E6FB2">
        <w:rPr>
          <w:rFonts w:ascii="Times New Roman" w:eastAsia="Times New Roman" w:hAnsi="Times New Roman" w:cs="Times New Roman"/>
          <w:b/>
          <w:bCs/>
          <w:color w:val="000000"/>
          <w:sz w:val="27"/>
        </w:rPr>
        <w:t>Harbor Freight Tools</w:t>
      </w:r>
    </w:p>
    <w:p w:rsidR="00101142" w:rsidRDefault="00101142">
      <w:pPr>
        <w:contextualSpacing/>
      </w:pPr>
    </w:p>
    <w:sectPr w:rsidR="00101142"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E6FB2"/>
    <w:rsid w:val="00101142"/>
    <w:rsid w:val="00704EF1"/>
    <w:rsid w:val="008E6FB2"/>
    <w:rsid w:val="008F1B6D"/>
    <w:rsid w:val="00954016"/>
    <w:rsid w:val="00A26D5B"/>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paragraph" w:styleId="Heading3">
    <w:name w:val="heading 3"/>
    <w:basedOn w:val="Normal"/>
    <w:link w:val="Heading3Char"/>
    <w:uiPriority w:val="9"/>
    <w:qFormat/>
    <w:rsid w:val="008E6FB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6FB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E6FB2"/>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E6FB2"/>
    <w:rPr>
      <w:b/>
      <w:bCs/>
    </w:rPr>
  </w:style>
  <w:style w:type="character" w:customStyle="1" w:styleId="object">
    <w:name w:val="object"/>
    <w:basedOn w:val="DefaultParagraphFont"/>
    <w:rsid w:val="008E6FB2"/>
  </w:style>
  <w:style w:type="character" w:styleId="Hyperlink">
    <w:name w:val="Hyperlink"/>
    <w:basedOn w:val="DefaultParagraphFont"/>
    <w:uiPriority w:val="99"/>
    <w:semiHidden/>
    <w:unhideWhenUsed/>
    <w:rsid w:val="008E6FB2"/>
    <w:rPr>
      <w:color w:val="0000FF"/>
      <w:u w:val="single"/>
    </w:rPr>
  </w:style>
  <w:style w:type="character" w:customStyle="1" w:styleId="apple-converted-space">
    <w:name w:val="apple-converted-space"/>
    <w:basedOn w:val="DefaultParagraphFont"/>
    <w:rsid w:val="008E6FB2"/>
  </w:style>
  <w:style w:type="character" w:customStyle="1" w:styleId="undefined">
    <w:name w:val="undefined"/>
    <w:basedOn w:val="DefaultParagraphFont"/>
    <w:rsid w:val="008E6FB2"/>
  </w:style>
</w:styles>
</file>

<file path=word/webSettings.xml><?xml version="1.0" encoding="utf-8"?>
<w:webSettings xmlns:r="http://schemas.openxmlformats.org/officeDocument/2006/relationships" xmlns:w="http://schemas.openxmlformats.org/wordprocessingml/2006/main">
  <w:divs>
    <w:div w:id="123728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allto:8317752039" TargetMode="External"/><Relationship Id="rId3" Type="http://schemas.openxmlformats.org/officeDocument/2006/relationships/webSettings" Target="webSettings.xml"/><Relationship Id="rId7" Type="http://schemas.openxmlformats.org/officeDocument/2006/relationships/hyperlink" Target="callto:831775203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allto:(800)%20444-3353" TargetMode="External"/><Relationship Id="rId5" Type="http://schemas.openxmlformats.org/officeDocument/2006/relationships/hyperlink" Target="mailto:cs@harborfreight.com" TargetMode="External"/><Relationship Id="rId10" Type="http://schemas.openxmlformats.org/officeDocument/2006/relationships/theme" Target="theme/theme1.xml"/><Relationship Id="rId4" Type="http://schemas.openxmlformats.org/officeDocument/2006/relationships/hyperlink" Target="https://shop.harborfreight.com/customer/account/"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1214</Characters>
  <Application>Microsoft Office Word</Application>
  <DocSecurity>0</DocSecurity>
  <Lines>10</Lines>
  <Paragraphs>2</Paragraphs>
  <ScaleCrop>false</ScaleCrop>
  <Company>MBARI</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1</cp:revision>
  <dcterms:created xsi:type="dcterms:W3CDTF">2012-04-23T15:36:00Z</dcterms:created>
  <dcterms:modified xsi:type="dcterms:W3CDTF">2012-04-23T15:36:00Z</dcterms:modified>
</cp:coreProperties>
</file>