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6EC3688D" w14:textId="30E4E208" w:rsidR="00366D62" w:rsidRPr="007E28D8" w:rsidRDefault="00366D6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/>
        </w:rPr>
        <w:t>Alana/Chad</w:t>
      </w:r>
      <w:r w:rsidRPr="00366D6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rewire dye injector motor</w:t>
      </w:r>
      <w:r w:rsidR="006B56FE">
        <w:rPr>
          <w:rFonts w:ascii="Calibri" w:hAnsi="Calibri" w:cs="Calibri"/>
        </w:rPr>
        <w:t xml:space="preserve"> (</w:t>
      </w:r>
      <w:r w:rsidR="006B56FE" w:rsidRPr="006B56FE">
        <w:rPr>
          <w:rFonts w:ascii="Calibri" w:hAnsi="Calibri" w:cs="Calibri"/>
          <w:color w:val="FF0000"/>
        </w:rPr>
        <w:t>in progress</w:t>
      </w:r>
      <w:r w:rsidR="004906CD" w:rsidRPr="007E28D8">
        <w:rPr>
          <w:rFonts w:ascii="Calibri" w:hAnsi="Calibri" w:cs="Calibri"/>
          <w:color w:val="000000" w:themeColor="text1"/>
        </w:rPr>
        <w:t xml:space="preserve">; halls? removed from </w:t>
      </w:r>
      <w:proofErr w:type="spellStart"/>
      <w:r w:rsidR="004906CD" w:rsidRPr="007E28D8">
        <w:rPr>
          <w:rFonts w:ascii="Calibri" w:hAnsi="Calibri" w:cs="Calibri"/>
          <w:color w:val="000000" w:themeColor="text1"/>
        </w:rPr>
        <w:t>config</w:t>
      </w:r>
      <w:proofErr w:type="spellEnd"/>
      <w:r w:rsidR="004906CD" w:rsidRPr="007E28D8">
        <w:rPr>
          <w:rFonts w:ascii="Calibri" w:hAnsi="Calibri" w:cs="Calibri"/>
          <w:color w:val="000000" w:themeColor="text1"/>
        </w:rPr>
        <w:t xml:space="preserve"> but added to translational stage</w:t>
      </w:r>
      <w:r w:rsidR="00AC6A61">
        <w:rPr>
          <w:rFonts w:ascii="Calibri" w:hAnsi="Calibri" w:cs="Calibri"/>
          <w:color w:val="000000" w:themeColor="text1"/>
        </w:rPr>
        <w:t>; schematics are done but parts need to be collected</w:t>
      </w:r>
      <w:r w:rsidR="006B56FE" w:rsidRPr="007E28D8">
        <w:rPr>
          <w:rFonts w:ascii="Calibri" w:hAnsi="Calibri" w:cs="Calibri"/>
          <w:color w:val="000000" w:themeColor="text1"/>
        </w:rPr>
        <w:t>)</w:t>
      </w:r>
    </w:p>
    <w:p w14:paraId="53B2814E" w14:textId="2671C4C6" w:rsidR="00515761" w:rsidRDefault="0051576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51576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put together</w:t>
      </w:r>
      <w:r w:rsidR="00745411">
        <w:rPr>
          <w:rFonts w:ascii="Calibri" w:hAnsi="Calibri" w:cs="Calibri"/>
        </w:rPr>
        <w:t xml:space="preserve"> controller/</w:t>
      </w:r>
      <w:proofErr w:type="spellStart"/>
      <w:r w:rsidR="00745411">
        <w:rPr>
          <w:rFonts w:ascii="Calibri" w:hAnsi="Calibri" w:cs="Calibri"/>
        </w:rPr>
        <w:t>labview</w:t>
      </w:r>
      <w:proofErr w:type="spellEnd"/>
      <w:r w:rsidR="00745411">
        <w:rPr>
          <w:rFonts w:ascii="Calibri" w:hAnsi="Calibri" w:cs="Calibri"/>
        </w:rPr>
        <w:t xml:space="preserve"> for temperature, humidity sensors and laser analog power</w:t>
      </w:r>
      <w:r w:rsidR="003D50B0">
        <w:rPr>
          <w:rFonts w:ascii="Calibri" w:hAnsi="Calibri" w:cs="Calibri"/>
        </w:rPr>
        <w:t xml:space="preserve"> (</w:t>
      </w:r>
      <w:r w:rsidR="003D50B0" w:rsidRPr="003D50B0">
        <w:rPr>
          <w:rFonts w:ascii="Calibri" w:hAnsi="Calibri" w:cs="Calibri"/>
          <w:color w:val="FF0000"/>
        </w:rPr>
        <w:t>in progress</w:t>
      </w:r>
      <w:r w:rsidR="003D50B0">
        <w:rPr>
          <w:rFonts w:ascii="Calibri" w:hAnsi="Calibri" w:cs="Calibri"/>
        </w:rPr>
        <w:t>)</w:t>
      </w:r>
    </w:p>
    <w:p w14:paraId="511832F9" w14:textId="01C09D62" w:rsidR="00745411" w:rsidRDefault="0074541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74541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connect all components and determine power budget; verify connectors</w:t>
      </w:r>
      <w:r w:rsidR="004906CD">
        <w:rPr>
          <w:rFonts w:ascii="Calibri" w:hAnsi="Calibri" w:cs="Calibri"/>
        </w:rPr>
        <w:t xml:space="preserve"> (</w:t>
      </w:r>
      <w:r w:rsidR="00AC6A61" w:rsidRPr="00AC6A61">
        <w:rPr>
          <w:rFonts w:ascii="Calibri" w:hAnsi="Calibri" w:cs="Calibri"/>
          <w:b/>
        </w:rPr>
        <w:t>completed</w:t>
      </w:r>
      <w:r w:rsidR="004906CD">
        <w:rPr>
          <w:rFonts w:ascii="Calibri" w:hAnsi="Calibri" w:cs="Calibri"/>
        </w:rPr>
        <w:t>)</w:t>
      </w:r>
    </w:p>
    <w:p w14:paraId="72480B13" w14:textId="6E4DEAC8" w:rsidR="003A6EF1" w:rsidRDefault="003A6EF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3A6E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have techs remove test points from board to allow for fan space</w:t>
      </w:r>
      <w:r w:rsidR="00CE3DEB">
        <w:rPr>
          <w:rFonts w:ascii="Calibri" w:hAnsi="Calibri" w:cs="Calibri"/>
        </w:rPr>
        <w:t xml:space="preserve"> (</w:t>
      </w:r>
      <w:r w:rsidR="00CE3DEB" w:rsidRPr="00CE3DEB">
        <w:rPr>
          <w:rFonts w:ascii="Calibri" w:hAnsi="Calibri" w:cs="Calibri"/>
          <w:color w:val="FF0000"/>
        </w:rPr>
        <w:t>in progress</w:t>
      </w:r>
      <w:r w:rsidR="00CE3DEB">
        <w:rPr>
          <w:rFonts w:ascii="Calibri" w:hAnsi="Calibri" w:cs="Calibri"/>
        </w:rPr>
        <w:t>)</w:t>
      </w:r>
    </w:p>
    <w:p w14:paraId="3EAE780F" w14:textId="67BDCA90" w:rsidR="003D50B0" w:rsidRDefault="003D50B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D50B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format new laptop (</w:t>
      </w:r>
      <w:r w:rsidR="00CE3DEB" w:rsidRPr="00CE3DEB">
        <w:rPr>
          <w:rFonts w:ascii="Calibri" w:hAnsi="Calibri" w:cs="Calibri"/>
          <w:color w:val="FF0000"/>
        </w:rPr>
        <w:t>in progress</w:t>
      </w:r>
      <w:r w:rsidR="00CE3DEB">
        <w:rPr>
          <w:rFonts w:ascii="Calibri" w:hAnsi="Calibri" w:cs="Calibri"/>
        </w:rPr>
        <w:t xml:space="preserve">; create new local login; migrate files to shared folder; </w:t>
      </w:r>
      <w:r>
        <w:rPr>
          <w:rFonts w:ascii="Calibri" w:hAnsi="Calibri" w:cs="Calibri"/>
        </w:rPr>
        <w:t>install software required for operation, specs, drawings, etc.</w:t>
      </w:r>
      <w:r w:rsidR="00D06AB1">
        <w:rPr>
          <w:rFonts w:ascii="Calibri" w:hAnsi="Calibri" w:cs="Calibri"/>
        </w:rPr>
        <w:t xml:space="preserve">; install </w:t>
      </w:r>
      <w:proofErr w:type="spellStart"/>
      <w:r w:rsidR="00D06AB1">
        <w:rPr>
          <w:rFonts w:ascii="Calibri" w:hAnsi="Calibri" w:cs="Calibri"/>
        </w:rPr>
        <w:t>ucon</w:t>
      </w:r>
      <w:proofErr w:type="spellEnd"/>
      <w:r>
        <w:rPr>
          <w:rFonts w:ascii="Calibri" w:hAnsi="Calibri" w:cs="Calibri"/>
        </w:rPr>
        <w:t>)</w:t>
      </w:r>
    </w:p>
    <w:p w14:paraId="6A6D8246" w14:textId="55625C6B" w:rsidR="00CE3DEB" w:rsidRDefault="00CE3DEB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Jon/Chad</w:t>
      </w:r>
      <w:r w:rsidRPr="00CE3DE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make changes to laser housing interior to include Mini for hook-up to </w:t>
      </w:r>
      <w:proofErr w:type="spellStart"/>
      <w:r>
        <w:rPr>
          <w:rFonts w:ascii="Calibri" w:hAnsi="Calibri" w:cs="Calibri"/>
        </w:rPr>
        <w:t>MiniROV</w:t>
      </w:r>
      <w:proofErr w:type="spellEnd"/>
      <w:r>
        <w:rPr>
          <w:rFonts w:ascii="Calibri" w:hAnsi="Calibri" w:cs="Calibri"/>
        </w:rPr>
        <w:t xml:space="preserve">; provide hole pattern; </w:t>
      </w:r>
      <w:proofErr w:type="spellStart"/>
      <w:r>
        <w:rPr>
          <w:rFonts w:ascii="Calibri" w:hAnsi="Calibri" w:cs="Calibri"/>
        </w:rPr>
        <w:t>connectorize</w:t>
      </w:r>
      <w:proofErr w:type="spellEnd"/>
      <w:r>
        <w:rPr>
          <w:rFonts w:ascii="Calibri" w:hAnsi="Calibri" w:cs="Calibri"/>
        </w:rPr>
        <w:t xml:space="preserve"> wiring between Mini and board</w:t>
      </w:r>
      <w:r w:rsidR="00582734">
        <w:rPr>
          <w:rFonts w:ascii="Calibri" w:hAnsi="Calibri" w:cs="Calibri"/>
        </w:rPr>
        <w:t xml:space="preserve"> (</w:t>
      </w:r>
      <w:r w:rsidR="00582734" w:rsidRPr="00582734">
        <w:rPr>
          <w:rFonts w:ascii="Calibri" w:hAnsi="Calibri" w:cs="Calibri"/>
          <w:color w:val="FF0000"/>
        </w:rPr>
        <w:t>in progress</w:t>
      </w:r>
      <w:r w:rsidR="00AC6A61">
        <w:rPr>
          <w:rFonts w:ascii="Calibri" w:hAnsi="Calibri" w:cs="Calibri"/>
          <w:color w:val="FF0000"/>
        </w:rPr>
        <w:t xml:space="preserve">; </w:t>
      </w:r>
      <w:r w:rsidR="00AC6A61" w:rsidRPr="00AC6A61">
        <w:rPr>
          <w:rFonts w:ascii="Calibri" w:hAnsi="Calibri" w:cs="Calibri"/>
        </w:rPr>
        <w:t>need to submit job to techs</w:t>
      </w:r>
      <w:r w:rsidR="00582734">
        <w:rPr>
          <w:rFonts w:ascii="Calibri" w:hAnsi="Calibri" w:cs="Calibri"/>
        </w:rPr>
        <w:t>)</w:t>
      </w:r>
    </w:p>
    <w:p w14:paraId="6780B4FF" w14:textId="3C29F5E9" w:rsidR="00CE3DEB" w:rsidRDefault="004906C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Chad: </w:t>
      </w:r>
      <w:r>
        <w:rPr>
          <w:rFonts w:ascii="Calibri" w:hAnsi="Calibri" w:cs="Calibri"/>
        </w:rPr>
        <w:t xml:space="preserve">follow up with </w:t>
      </w:r>
      <w:proofErr w:type="spellStart"/>
      <w:r>
        <w:rPr>
          <w:rFonts w:ascii="Calibri" w:hAnsi="Calibri" w:cs="Calibri"/>
        </w:rPr>
        <w:t>Seacon</w:t>
      </w:r>
      <w:proofErr w:type="spellEnd"/>
      <w:r>
        <w:rPr>
          <w:rFonts w:ascii="Calibri" w:hAnsi="Calibri" w:cs="Calibri"/>
        </w:rPr>
        <w:t xml:space="preserve"> about potting connectors/cables (</w:t>
      </w:r>
      <w:r w:rsidR="00AC6A61" w:rsidRPr="00AC6A61">
        <w:rPr>
          <w:rFonts w:ascii="Calibri" w:hAnsi="Calibri" w:cs="Calibri"/>
          <w:b/>
        </w:rPr>
        <w:t>completed</w:t>
      </w:r>
      <w:r>
        <w:rPr>
          <w:rFonts w:ascii="Calibri" w:hAnsi="Calibri" w:cs="Calibri"/>
        </w:rPr>
        <w:t>; not communicating; will pot up cables at MBARI; Alana will try following up after Chad sends email with order information</w:t>
      </w:r>
      <w:r w:rsidR="00AC6A61">
        <w:rPr>
          <w:rFonts w:ascii="Calibri" w:hAnsi="Calibri" w:cs="Calibri"/>
        </w:rPr>
        <w:t>; should ship April 5th</w:t>
      </w:r>
      <w:r>
        <w:rPr>
          <w:rFonts w:ascii="Calibri" w:hAnsi="Calibri" w:cs="Calibri"/>
        </w:rPr>
        <w:t>)</w:t>
      </w:r>
      <w:r w:rsidR="00CE3DEB">
        <w:rPr>
          <w:rFonts w:ascii="Calibri" w:hAnsi="Calibri" w:cs="Calibri"/>
        </w:rPr>
        <w:t xml:space="preserve"> </w:t>
      </w:r>
    </w:p>
    <w:p w14:paraId="4B472CCE" w14:textId="13784254" w:rsidR="004906CD" w:rsidRDefault="004906C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add magnets t</w:t>
      </w:r>
      <w:bookmarkStart w:id="0" w:name="_GoBack"/>
      <w:bookmarkEnd w:id="0"/>
      <w:r>
        <w:rPr>
          <w:rFonts w:ascii="Calibri" w:hAnsi="Calibri" w:cs="Calibri"/>
        </w:rPr>
        <w:t>o total configuration for limit switches</w:t>
      </w:r>
      <w:r w:rsidR="00AC6A61">
        <w:rPr>
          <w:rFonts w:ascii="Calibri" w:hAnsi="Calibri" w:cs="Calibri"/>
        </w:rPr>
        <w:t xml:space="preserve"> (</w:t>
      </w:r>
      <w:r w:rsidR="00AC6A61" w:rsidRPr="00AC6A61">
        <w:rPr>
          <w:rFonts w:ascii="Calibri" w:hAnsi="Calibri" w:cs="Calibri"/>
          <w:b/>
        </w:rPr>
        <w:t>completed</w:t>
      </w:r>
      <w:r w:rsidR="00AC6A61">
        <w:rPr>
          <w:rFonts w:ascii="Calibri" w:hAnsi="Calibri" w:cs="Calibri"/>
        </w:rPr>
        <w:t>)</w:t>
      </w:r>
    </w:p>
    <w:p w14:paraId="3FB3EC1F" w14:textId="7CF49BB0" w:rsidR="004906CD" w:rsidRDefault="004906C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with techs, start MINK-10L cable</w:t>
      </w:r>
      <w:r w:rsidR="00AC6A61">
        <w:rPr>
          <w:rFonts w:ascii="Calibri" w:hAnsi="Calibri" w:cs="Calibri"/>
        </w:rPr>
        <w:t xml:space="preserve"> (</w:t>
      </w:r>
      <w:r w:rsidR="00AC6A61" w:rsidRPr="00AC6A61">
        <w:rPr>
          <w:rFonts w:ascii="Calibri" w:hAnsi="Calibri" w:cs="Calibri"/>
          <w:b/>
        </w:rPr>
        <w:t>completed</w:t>
      </w:r>
      <w:r w:rsidR="00AC6A61">
        <w:rPr>
          <w:rFonts w:ascii="Calibri" w:hAnsi="Calibri" w:cs="Calibri"/>
        </w:rPr>
        <w:t>)</w:t>
      </w:r>
    </w:p>
    <w:p w14:paraId="4E6AFDA0" w14:textId="299DF87F" w:rsidR="004906CD" w:rsidRDefault="007E28D8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="004906CD">
        <w:rPr>
          <w:rFonts w:ascii="Calibri" w:hAnsi="Calibri" w:cs="Calibri"/>
          <w:b/>
        </w:rPr>
        <w:t>:</w:t>
      </w:r>
      <w:r w:rsidR="004906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follow up with Ben for progress on camera housing; </w:t>
      </w:r>
      <w:r w:rsidR="004906CD">
        <w:rPr>
          <w:rFonts w:ascii="Calibri" w:hAnsi="Calibri" w:cs="Calibri"/>
        </w:rPr>
        <w:t>check that camera housing end cap has correct penetrators for our needs</w:t>
      </w:r>
      <w:r w:rsidR="00AC6A61">
        <w:rPr>
          <w:rFonts w:ascii="Calibri" w:hAnsi="Calibri" w:cs="Calibri"/>
        </w:rPr>
        <w:t xml:space="preserve"> (</w:t>
      </w:r>
      <w:r w:rsidR="00AC6A61" w:rsidRPr="00AC6A61">
        <w:rPr>
          <w:rFonts w:ascii="Calibri" w:hAnsi="Calibri" w:cs="Calibri"/>
          <w:b/>
        </w:rPr>
        <w:t>completed</w:t>
      </w:r>
      <w:r w:rsidR="00AC6A61">
        <w:rPr>
          <w:rFonts w:ascii="Calibri" w:hAnsi="Calibri" w:cs="Calibri"/>
        </w:rPr>
        <w:t>)</w:t>
      </w:r>
    </w:p>
    <w:p w14:paraId="62971CE1" w14:textId="05022C5E" w:rsidR="007E28D8" w:rsidRDefault="007E28D8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pressure test remote head housing with glass face plate</w:t>
      </w:r>
      <w:r w:rsidR="00AC6A61">
        <w:rPr>
          <w:rFonts w:ascii="Calibri" w:hAnsi="Calibri" w:cs="Calibri"/>
        </w:rPr>
        <w:t xml:space="preserve"> (</w:t>
      </w:r>
      <w:r w:rsidR="00AC6A61" w:rsidRPr="00AC6A61">
        <w:rPr>
          <w:rFonts w:ascii="Calibri" w:hAnsi="Calibri" w:cs="Calibri"/>
          <w:color w:val="FF0000"/>
        </w:rPr>
        <w:t>in progress</w:t>
      </w:r>
      <w:r w:rsidR="00AC6A61">
        <w:rPr>
          <w:rFonts w:ascii="Calibri" w:hAnsi="Calibri" w:cs="Calibri"/>
        </w:rPr>
        <w:t>)</w:t>
      </w:r>
    </w:p>
    <w:p w14:paraId="0F4713AE" w14:textId="1417E014" w:rsidR="00582734" w:rsidRDefault="005827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ask Denis if there’s a single mode fiber optic cable at MBARI</w:t>
      </w:r>
      <w:r w:rsidR="005C4A7B">
        <w:rPr>
          <w:rFonts w:ascii="Calibri" w:hAnsi="Calibri" w:cs="Calibri"/>
        </w:rPr>
        <w:t>; check availability for fiber optic alignment</w:t>
      </w:r>
    </w:p>
    <w:p w14:paraId="07953C34" w14:textId="612070AC" w:rsidR="00AC6A61" w:rsidRDefault="00AC6A6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Dale:</w:t>
      </w:r>
      <w:r>
        <w:rPr>
          <w:rFonts w:ascii="Calibri" w:hAnsi="Calibri" w:cs="Calibri"/>
        </w:rPr>
        <w:t xml:space="preserve"> send Jon info for magnets from McMaster Carr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Pr="00640BF5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519DE8D" w14:textId="77777777" w:rsidR="00746E02" w:rsidRDefault="00746E02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 camera housing: camera, lens power source, just add power module</w:t>
      </w:r>
    </w:p>
    <w:p w14:paraId="7B7318E1" w14:textId="098E7138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</w:p>
    <w:p w14:paraId="45D8C14E" w14:textId="77777777" w:rsidR="007E28D8" w:rsidRDefault="007E28D8" w:rsidP="00A766FA">
      <w:pPr>
        <w:rPr>
          <w:rFonts w:ascii="Calibri" w:hAnsi="Calibri" w:cs="Calibri"/>
        </w:rPr>
      </w:pPr>
    </w:p>
    <w:p w14:paraId="277C9665" w14:textId="7C1660B2" w:rsidR="007E28D8" w:rsidRDefault="007E28D8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Timeline:</w:t>
      </w:r>
    </w:p>
    <w:p w14:paraId="71A257FC" w14:textId="77777777" w:rsidR="007E28D8" w:rsidRDefault="007E28D8" w:rsidP="00A766FA">
      <w:pPr>
        <w:rPr>
          <w:rFonts w:ascii="Calibri" w:hAnsi="Calibri" w:cs="Calibri"/>
        </w:rPr>
      </w:pPr>
    </w:p>
    <w:p w14:paraId="01887A23" w14:textId="563C9A73" w:rsidR="007E28D8" w:rsidRDefault="007E28D8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Laser housing: completed April 8</w:t>
      </w:r>
      <w:r w:rsidRPr="007E28D8">
        <w:rPr>
          <w:rFonts w:ascii="Calibri" w:hAnsi="Calibri" w:cs="Calibri"/>
          <w:vertAlign w:val="superscript"/>
        </w:rPr>
        <w:t>th</w:t>
      </w:r>
    </w:p>
    <w:p w14:paraId="6BC252B9" w14:textId="6DFE0571" w:rsidR="007E28D8" w:rsidRDefault="007E28D8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Camera housing: completed April 1</w:t>
      </w:r>
      <w:r w:rsidRPr="007E28D8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</w:t>
      </w:r>
    </w:p>
    <w:p w14:paraId="4523ADD2" w14:textId="41AE9BAD" w:rsidR="007E28D8" w:rsidRDefault="007E28D8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Remote head housing: completed March 25</w:t>
      </w:r>
      <w:r w:rsidRPr="007E28D8">
        <w:rPr>
          <w:rFonts w:ascii="Calibri" w:hAnsi="Calibri" w:cs="Calibri"/>
          <w:vertAlign w:val="superscript"/>
        </w:rPr>
        <w:t>th</w:t>
      </w:r>
    </w:p>
    <w:p w14:paraId="2674F4EA" w14:textId="23A4D16D" w:rsidR="005A1FB2" w:rsidRPr="006A70C4" w:rsidRDefault="005A1FB2" w:rsidP="00A766FA">
      <w:pPr>
        <w:rPr>
          <w:strike/>
        </w:rPr>
      </w:pPr>
      <w:r w:rsidRPr="006A70C4">
        <w:rPr>
          <w:rFonts w:ascii="Calibri" w:hAnsi="Calibri" w:cs="Calibri"/>
          <w:strike/>
        </w:rPr>
        <w:t xml:space="preserve"> </w:t>
      </w:r>
    </w:p>
    <w:sectPr w:rsidR="005A1FB2" w:rsidRPr="006A70C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7135B1"/>
    <w:rsid w:val="00721A68"/>
    <w:rsid w:val="00745411"/>
    <w:rsid w:val="00746E02"/>
    <w:rsid w:val="007C7C90"/>
    <w:rsid w:val="007E28D8"/>
    <w:rsid w:val="008A7941"/>
    <w:rsid w:val="008B3E19"/>
    <w:rsid w:val="00933324"/>
    <w:rsid w:val="00971857"/>
    <w:rsid w:val="009B4FB9"/>
    <w:rsid w:val="00A37758"/>
    <w:rsid w:val="00A766FA"/>
    <w:rsid w:val="00AA586D"/>
    <w:rsid w:val="00AC1B1F"/>
    <w:rsid w:val="00AC6A61"/>
    <w:rsid w:val="00AC6AAB"/>
    <w:rsid w:val="00B35311"/>
    <w:rsid w:val="00CB5AA2"/>
    <w:rsid w:val="00CE3DEB"/>
    <w:rsid w:val="00D06AB1"/>
    <w:rsid w:val="00D44712"/>
    <w:rsid w:val="00D94FB9"/>
    <w:rsid w:val="00E01752"/>
    <w:rsid w:val="00E1670A"/>
    <w:rsid w:val="00E224F1"/>
    <w:rsid w:val="00E41B4C"/>
    <w:rsid w:val="00E95A5C"/>
    <w:rsid w:val="00EF2F99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1844</Characters>
  <Application>Microsoft Macintosh Word</Application>
  <DocSecurity>0</DocSecurity>
  <Lines>15</Lines>
  <Paragraphs>4</Paragraphs>
  <ScaleCrop>false</ScaleCrop>
  <Company>Monterey Bay Aquarium Research Institute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2016-03-31T16:26:00Z</dcterms:created>
  <dcterms:modified xsi:type="dcterms:W3CDTF">2016-03-31T16:26:00Z</dcterms:modified>
</cp:coreProperties>
</file>